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763" w:rsidRPr="00B50763" w:rsidRDefault="00B50763" w:rsidP="00B50763">
      <w:pPr>
        <w:jc w:val="center"/>
        <w:rPr>
          <w:rFonts w:ascii="Verdana" w:hAnsi="Verdana" w:cs="B Nazanin"/>
          <w:color w:val="222222"/>
          <w:sz w:val="28"/>
          <w:szCs w:val="28"/>
          <w:rtl/>
        </w:rPr>
      </w:pPr>
      <w:r w:rsidRPr="00B50763">
        <w:rPr>
          <w:rFonts w:ascii="Verdana" w:hAnsi="Verdana" w:cs="B Nazanin" w:hint="cs"/>
          <w:color w:val="222222"/>
          <w:sz w:val="28"/>
          <w:szCs w:val="28"/>
          <w:shd w:val="clear" w:color="auto" w:fill="FFFFFF"/>
          <w:rtl/>
        </w:rPr>
        <w:t>بسمه تعالي</w:t>
      </w:r>
    </w:p>
    <w:p w:rsidR="009E1F04" w:rsidRPr="00B50763" w:rsidRDefault="00B50763" w:rsidP="008052F3">
      <w:pPr>
        <w:rPr>
          <w:rFonts w:cs="B Nazanin"/>
          <w:sz w:val="28"/>
          <w:szCs w:val="28"/>
        </w:rPr>
      </w:pP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b/>
          <w:bCs/>
          <w:color w:val="222222"/>
          <w:sz w:val="28"/>
          <w:szCs w:val="28"/>
          <w:shd w:val="clear" w:color="auto" w:fill="FFFFFF"/>
          <w:rtl/>
        </w:rPr>
        <w:t>دروس امتحان جامع علوم سیاسی گرایش سیاست گذاری عمومی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۱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 xml:space="preserve">. 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نظریه های سیاستگذاری عمومی</w:t>
      </w:r>
      <w:r w:rsidR="008052F3">
        <w:rPr>
          <w:rFonts w:ascii="Verdana" w:hAnsi="Verdana" w:cs="B Nazanin" w:hint="cs"/>
          <w:color w:val="222222"/>
          <w:sz w:val="28"/>
          <w:szCs w:val="28"/>
          <w:rtl/>
        </w:rPr>
        <w:t xml:space="preserve"> </w:t>
      </w:r>
      <w:r w:rsidR="008052F3">
        <w:rPr>
          <w:rFonts w:ascii="Arial" w:hAnsi="Arial" w:cs="Arial" w:hint="cs"/>
          <w:color w:val="222222"/>
          <w:sz w:val="28"/>
          <w:szCs w:val="28"/>
          <w:rtl/>
        </w:rPr>
        <w:t>–</w:t>
      </w:r>
      <w:r w:rsidR="008052F3">
        <w:rPr>
          <w:rFonts w:ascii="Verdana" w:hAnsi="Verdana" w:cs="B Nazanin" w:hint="cs"/>
          <w:color w:val="222222"/>
          <w:sz w:val="28"/>
          <w:szCs w:val="28"/>
          <w:rtl/>
        </w:rPr>
        <w:t xml:space="preserve"> دکتر ملک محمدي</w:t>
      </w:r>
      <w:bookmarkStart w:id="0" w:name="_GoBack"/>
      <w:bookmarkEnd w:id="0"/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۲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 xml:space="preserve">. 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مبانی سیاستگذاری عمومی</w:t>
      </w:r>
      <w:r w:rsidR="008052F3">
        <w:rPr>
          <w:rFonts w:ascii="Verdana" w:hAnsi="Verdana" w:cs="B Nazanin" w:hint="cs"/>
          <w:color w:val="222222"/>
          <w:sz w:val="28"/>
          <w:szCs w:val="28"/>
          <w:rtl/>
        </w:rPr>
        <w:t xml:space="preserve"> دکتر اشتريان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۳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 xml:space="preserve">. 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روش شناسی</w:t>
      </w:r>
      <w:r w:rsidR="008052F3">
        <w:rPr>
          <w:rFonts w:ascii="Verdana" w:hAnsi="Verdana" w:cs="B Nazanin"/>
          <w:color w:val="222222"/>
          <w:sz w:val="28"/>
          <w:szCs w:val="28"/>
        </w:rPr>
        <w:t xml:space="preserve"> </w:t>
      </w:r>
      <w:r w:rsidR="008052F3">
        <w:rPr>
          <w:rFonts w:ascii="Verdana" w:hAnsi="Verdana" w:cs="B Nazanin" w:hint="cs"/>
          <w:color w:val="222222"/>
          <w:sz w:val="28"/>
          <w:szCs w:val="28"/>
          <w:rtl/>
        </w:rPr>
        <w:t>دکتر نظري</w:t>
      </w:r>
      <w:r w:rsidR="008052F3" w:rsidRPr="00B50763">
        <w:rPr>
          <w:rFonts w:ascii="Verdana" w:hAnsi="Verdana" w:cs="B Nazanin"/>
          <w:color w:val="222222"/>
          <w:sz w:val="28"/>
          <w:szCs w:val="28"/>
        </w:rPr>
        <w:t xml:space="preserve"> 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</w:p>
    <w:sectPr w:rsidR="009E1F04" w:rsidRPr="00B50763" w:rsidSect="007D11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8F1"/>
    <w:rsid w:val="000228F1"/>
    <w:rsid w:val="003C0042"/>
    <w:rsid w:val="007D11DB"/>
    <w:rsid w:val="008052F3"/>
    <w:rsid w:val="009E1F04"/>
    <w:rsid w:val="00B5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4C23443"/>
  <w15:chartTrackingRefBased/>
  <w15:docId w15:val="{CE797199-5A4A-4AF1-ADD4-398CF017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5</cp:revision>
  <dcterms:created xsi:type="dcterms:W3CDTF">2025-04-06T06:10:00Z</dcterms:created>
  <dcterms:modified xsi:type="dcterms:W3CDTF">2025-10-13T07:51:00Z</dcterms:modified>
</cp:coreProperties>
</file>